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F0" w:rsidRPr="008E42F0" w:rsidRDefault="008E42F0" w:rsidP="008E42F0">
      <w:pPr>
        <w:jc w:val="both"/>
        <w:rPr>
          <w:rFonts w:ascii="Arial" w:hAnsi="Arial" w:cs="Arial"/>
          <w:sz w:val="24"/>
          <w:szCs w:val="24"/>
        </w:rPr>
      </w:pPr>
      <w:r w:rsidRPr="008E42F0">
        <w:rPr>
          <w:rFonts w:ascii="Arial" w:hAnsi="Arial" w:cs="Arial"/>
          <w:sz w:val="24"/>
          <w:szCs w:val="24"/>
        </w:rPr>
        <w:t xml:space="preserve">Doç. Dr. Zelal Adıgüzel </w:t>
      </w:r>
      <w:r w:rsidRPr="008E42F0">
        <w:rPr>
          <w:rFonts w:ascii="Arial" w:hAnsi="Arial" w:cs="Arial"/>
          <w:sz w:val="24"/>
          <w:szCs w:val="24"/>
        </w:rPr>
        <w:t>İstanbul Üniversitesi,</w:t>
      </w:r>
      <w:r w:rsidRPr="008E42F0">
        <w:rPr>
          <w:rFonts w:ascii="Arial" w:hAnsi="Arial" w:cs="Arial"/>
          <w:sz w:val="24"/>
          <w:szCs w:val="24"/>
        </w:rPr>
        <w:t xml:space="preserve"> Fen Fakültesi Biyoloji Bölümünden 1997 yılında mezun olmuştur. Yüksek lisansını Marmara </w:t>
      </w:r>
      <w:r>
        <w:rPr>
          <w:rFonts w:ascii="Arial" w:hAnsi="Arial" w:cs="Arial"/>
          <w:sz w:val="24"/>
          <w:szCs w:val="24"/>
        </w:rPr>
        <w:t>Üniversitesi Tıp Fakültesi,</w:t>
      </w:r>
      <w:r w:rsidRPr="008E42F0">
        <w:rPr>
          <w:rFonts w:ascii="Arial" w:hAnsi="Arial" w:cs="Arial"/>
          <w:sz w:val="24"/>
          <w:szCs w:val="24"/>
        </w:rPr>
        <w:t xml:space="preserve">Tıbbi Biyoloji ve Genetik  </w:t>
      </w:r>
      <w:r w:rsidRPr="008E42F0">
        <w:rPr>
          <w:rFonts w:ascii="Arial" w:hAnsi="Arial" w:cs="Arial"/>
          <w:sz w:val="24"/>
          <w:szCs w:val="24"/>
        </w:rPr>
        <w:t xml:space="preserve">Anabilim dalında  yılında tamamlayarak, </w:t>
      </w:r>
      <w:r w:rsidRPr="00550E37">
        <w:rPr>
          <w:rFonts w:ascii="Arial" w:hAnsi="Arial" w:cs="Arial"/>
          <w:sz w:val="24"/>
          <w:szCs w:val="24"/>
        </w:rPr>
        <w:t>2005-2006 yılları arasında UCL Hepatoloji Enstitüsü'nde</w:t>
      </w:r>
      <w:r>
        <w:rPr>
          <w:rFonts w:ascii="Arial" w:hAnsi="Arial" w:cs="Arial"/>
          <w:sz w:val="24"/>
          <w:szCs w:val="24"/>
        </w:rPr>
        <w:t xml:space="preserve"> </w:t>
      </w:r>
      <w:r w:rsidRPr="00550E37">
        <w:rPr>
          <w:rFonts w:ascii="Arial" w:hAnsi="Arial" w:cs="Arial"/>
          <w:sz w:val="24"/>
          <w:szCs w:val="24"/>
        </w:rPr>
        <w:t>ziyaretçi araştırmacı olarak</w:t>
      </w:r>
      <w:r>
        <w:rPr>
          <w:rFonts w:ascii="Arial" w:hAnsi="Arial" w:cs="Arial"/>
          <w:sz w:val="24"/>
          <w:szCs w:val="24"/>
        </w:rPr>
        <w:t xml:space="preserve"> çalışmıştır. </w:t>
      </w:r>
      <w:r w:rsidRPr="008E42F0">
        <w:rPr>
          <w:rFonts w:ascii="Arial" w:hAnsi="Arial" w:cs="Arial"/>
          <w:sz w:val="24"/>
          <w:szCs w:val="24"/>
        </w:rPr>
        <w:t xml:space="preserve">İstanbul Üniversitesi </w:t>
      </w:r>
      <w:r w:rsidRPr="008E42F0">
        <w:rPr>
          <w:rFonts w:ascii="Arial" w:hAnsi="Arial" w:cs="Arial"/>
          <w:sz w:val="24"/>
          <w:szCs w:val="24"/>
        </w:rPr>
        <w:t>Moleküler Biyoloji ve Genetik Bölümü</w:t>
      </w:r>
      <w:r w:rsidRPr="008E42F0">
        <w:rPr>
          <w:rFonts w:ascii="Arial" w:hAnsi="Arial" w:cs="Arial"/>
          <w:sz w:val="24"/>
          <w:szCs w:val="24"/>
        </w:rPr>
        <w:t xml:space="preserve">nü, Moleküler Biyoloji ve Genetik doktora programını 2014 yılında tamamlamıştır. </w:t>
      </w:r>
      <w:r>
        <w:rPr>
          <w:rFonts w:ascii="Arial" w:hAnsi="Arial" w:cs="Arial"/>
          <w:sz w:val="24"/>
          <w:szCs w:val="24"/>
        </w:rPr>
        <w:t xml:space="preserve">2016 yılında üç ay Pittsburgh Üniversitesinde </w:t>
      </w:r>
      <w:r w:rsidRPr="00550E37">
        <w:rPr>
          <w:rFonts w:ascii="Arial" w:hAnsi="Arial" w:cs="Arial"/>
          <w:sz w:val="24"/>
          <w:szCs w:val="24"/>
        </w:rPr>
        <w:t xml:space="preserve">ziyaretçi araştırmacı olarak </w:t>
      </w:r>
      <w:r>
        <w:rPr>
          <w:rFonts w:ascii="Arial" w:hAnsi="Arial" w:cs="Arial"/>
          <w:sz w:val="24"/>
          <w:szCs w:val="24"/>
        </w:rPr>
        <w:t xml:space="preserve">doktora sonrası çalışmalar yürütmüştür. </w:t>
      </w:r>
      <w:r w:rsidRPr="008E42F0">
        <w:rPr>
          <w:rFonts w:ascii="Arial" w:hAnsi="Arial" w:cs="Arial"/>
          <w:sz w:val="24"/>
          <w:szCs w:val="24"/>
        </w:rPr>
        <w:t>2018 yılında Doçentliğini al</w:t>
      </w:r>
      <w:r>
        <w:rPr>
          <w:rFonts w:ascii="Arial" w:hAnsi="Arial" w:cs="Arial"/>
          <w:sz w:val="24"/>
          <w:szCs w:val="24"/>
        </w:rPr>
        <w:t>mıştır. H</w:t>
      </w:r>
      <w:r w:rsidRPr="00FC0248">
        <w:rPr>
          <w:rFonts w:ascii="Arial" w:hAnsi="Arial" w:cs="Arial"/>
          <w:sz w:val="24"/>
          <w:szCs w:val="24"/>
        </w:rPr>
        <w:t>ücre dışı veziküller</w:t>
      </w:r>
      <w:r>
        <w:rPr>
          <w:rFonts w:ascii="Arial" w:hAnsi="Arial" w:cs="Arial"/>
          <w:sz w:val="24"/>
          <w:szCs w:val="24"/>
        </w:rPr>
        <w:t>in kanserdeki rolleri,</w:t>
      </w:r>
      <w:r w:rsidRPr="00FC0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FC0248">
        <w:rPr>
          <w:rFonts w:ascii="Arial" w:hAnsi="Arial" w:cs="Arial"/>
          <w:sz w:val="24"/>
          <w:szCs w:val="24"/>
        </w:rPr>
        <w:t>eni ilaç aday moleküllerinin kanser hücreleri üzerinde sitotoksik etkilerinin incelenmesi,  hücresel, biyokimyasal ve proteomik yaklaşımlarla ilaç etki mekanizmalarının çalışılması,</w:t>
      </w:r>
      <w:r>
        <w:rPr>
          <w:rFonts w:ascii="Arial" w:hAnsi="Arial" w:cs="Arial"/>
          <w:sz w:val="24"/>
          <w:szCs w:val="24"/>
        </w:rPr>
        <w:t xml:space="preserve"> </w:t>
      </w:r>
      <w:r w:rsidRPr="00FC0248">
        <w:rPr>
          <w:rFonts w:ascii="Arial" w:hAnsi="Arial" w:cs="Arial"/>
          <w:sz w:val="24"/>
          <w:szCs w:val="24"/>
        </w:rPr>
        <w:t>oksidatif stres ve hücreler üzerine etkisi, apoptoz, kardiyovasküler hastalıklar, aort anevrizmaları, hücre ve bi</w:t>
      </w:r>
      <w:r>
        <w:rPr>
          <w:rFonts w:ascii="Arial" w:hAnsi="Arial" w:cs="Arial"/>
          <w:sz w:val="24"/>
          <w:szCs w:val="24"/>
        </w:rPr>
        <w:t>yopolimerler arası etkileşimler</w:t>
      </w:r>
      <w:r w:rsidRPr="00FC0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çalışma konuları</w:t>
      </w:r>
      <w:r w:rsidRPr="00FC0248">
        <w:rPr>
          <w:rFonts w:ascii="Arial" w:hAnsi="Arial" w:cs="Arial"/>
          <w:sz w:val="24"/>
          <w:szCs w:val="24"/>
        </w:rPr>
        <w:t xml:space="preserve"> arasında bulunmaktadır.</w:t>
      </w:r>
    </w:p>
    <w:p w:rsidR="008E42F0" w:rsidRDefault="008E42F0">
      <w:bookmarkStart w:id="0" w:name="_GoBack"/>
      <w:bookmarkEnd w:id="0"/>
    </w:p>
    <w:sectPr w:rsidR="008E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3B" w:rsidRDefault="00675F3B" w:rsidP="00675F3B">
      <w:pPr>
        <w:spacing w:after="0" w:line="240" w:lineRule="auto"/>
      </w:pPr>
      <w:r>
        <w:separator/>
      </w:r>
    </w:p>
  </w:endnote>
  <w:endnote w:type="continuationSeparator" w:id="0">
    <w:p w:rsidR="00675F3B" w:rsidRDefault="00675F3B" w:rsidP="0067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3B" w:rsidRDefault="00675F3B" w:rsidP="00675F3B">
      <w:pPr>
        <w:spacing w:after="0" w:line="240" w:lineRule="auto"/>
      </w:pPr>
      <w:r>
        <w:separator/>
      </w:r>
    </w:p>
  </w:footnote>
  <w:footnote w:type="continuationSeparator" w:id="0">
    <w:p w:rsidR="00675F3B" w:rsidRDefault="00675F3B" w:rsidP="00675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0"/>
    <w:rsid w:val="00675F3B"/>
    <w:rsid w:val="008E42F0"/>
    <w:rsid w:val="00E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2907"/>
  <w15:chartTrackingRefBased/>
  <w15:docId w15:val="{3EE8CB2B-A2D8-4D2F-BC33-A8C43F5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Zelal Adıgüzel</dc:creator>
  <cp:keywords/>
  <dc:description/>
  <cp:lastModifiedBy>Zelal Adıgüzel</cp:lastModifiedBy>
  <cp:revision>1</cp:revision>
  <dcterms:created xsi:type="dcterms:W3CDTF">2020-07-17T05:10:00Z</dcterms:created>
  <dcterms:modified xsi:type="dcterms:W3CDTF">2020-07-17T05:34:00Z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bc7bc-7315-4afd-b3fc-08b705c65f8b_Enabled">
    <vt:lpwstr>True</vt:lpwstr>
  </property>
  <property fmtid="{D5CDD505-2E9C-101B-9397-08002B2CF9AE}" pid="3" name="MSIP_Label_8cdbc7bc-7315-4afd-b3fc-08b705c65f8b_SiteId">
    <vt:lpwstr>4c716f8e-6734-42c4-abdf-e0b3608538e1</vt:lpwstr>
  </property>
  <property fmtid="{D5CDD505-2E9C-101B-9397-08002B2CF9AE}" pid="4" name="MSIP_Label_8cdbc7bc-7315-4afd-b3fc-08b705c65f8b_Owner">
    <vt:lpwstr>zadiguzel@kuh.local</vt:lpwstr>
  </property>
  <property fmtid="{D5CDD505-2E9C-101B-9397-08002B2CF9AE}" pid="5" name="MSIP_Label_8cdbc7bc-7315-4afd-b3fc-08b705c65f8b_SetDate">
    <vt:lpwstr>2020-07-17T05:34:38.5233767Z</vt:lpwstr>
  </property>
  <property fmtid="{D5CDD505-2E9C-101B-9397-08002B2CF9AE}" pid="6" name="MSIP_Label_8cdbc7bc-7315-4afd-b3fc-08b705c65f8b_Name">
    <vt:lpwstr>Genel</vt:lpwstr>
  </property>
  <property fmtid="{D5CDD505-2E9C-101B-9397-08002B2CF9AE}" pid="7" name="MSIP_Label_8cdbc7bc-7315-4afd-b3fc-08b705c65f8b_Application">
    <vt:lpwstr>Microsoft Azure Information Protection</vt:lpwstr>
  </property>
  <property fmtid="{D5CDD505-2E9C-101B-9397-08002B2CF9AE}" pid="8" name="MSIP_Label_8cdbc7bc-7315-4afd-b3fc-08b705c65f8b_Extended_MSFT_Method">
    <vt:lpwstr>Manual</vt:lpwstr>
  </property>
  <property fmtid="{D5CDD505-2E9C-101B-9397-08002B2CF9AE}" pid="9" name="Sensitivity">
    <vt:lpwstr>Genel</vt:lpwstr>
  </property>
</Properties>
</file>