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1734" w14:textId="77777777" w:rsidR="005F522C" w:rsidRDefault="005F522C" w:rsidP="005F522C">
      <w:bookmarkStart w:id="0" w:name="_MailOriginal"/>
    </w:p>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72"/>
      </w:tblGrid>
      <w:tr w:rsidR="005F522C" w14:paraId="628ED2A5" w14:textId="77777777" w:rsidTr="005F522C">
        <w:trPr>
          <w:tblCellSpacing w:w="0" w:type="dxa"/>
          <w:jc w:val="center"/>
        </w:trPr>
        <w:tc>
          <w:tcPr>
            <w:tcW w:w="0" w:type="auto"/>
            <w:shd w:val="clear" w:color="auto" w:fill="F6F7F8"/>
            <w:tcMar>
              <w:top w:w="300" w:type="dxa"/>
              <w:left w:w="300" w:type="dxa"/>
              <w:bottom w:w="300" w:type="dxa"/>
              <w:right w:w="300" w:type="dxa"/>
            </w:tcMar>
            <w:hideMark/>
          </w:tcPr>
          <w:tbl>
            <w:tblPr>
              <w:tblStyle w:val="NormalTablo1"/>
              <w:tblW w:w="9000" w:type="dxa"/>
              <w:jc w:val="center"/>
              <w:tblCellSpacing w:w="0" w:type="dxa"/>
              <w:tblInd w:w="0" w:type="dxa"/>
              <w:shd w:val="clear" w:color="auto" w:fill="FFFFFF"/>
              <w:tblCellMar>
                <w:left w:w="0" w:type="dxa"/>
                <w:right w:w="0" w:type="dxa"/>
              </w:tblCellMar>
              <w:tblLook w:val="04A0" w:firstRow="1" w:lastRow="0" w:firstColumn="1" w:lastColumn="0" w:noHBand="0" w:noVBand="1"/>
            </w:tblPr>
            <w:tblGrid>
              <w:gridCol w:w="9000"/>
            </w:tblGrid>
            <w:tr w:rsidR="005F522C" w14:paraId="245C4997"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00"/>
                  </w:tblGrid>
                  <w:tr w:rsidR="005F522C" w14:paraId="06E1AA42" w14:textId="77777777">
                    <w:trPr>
                      <w:tblCellSpacing w:w="0" w:type="dxa"/>
                      <w:jc w:val="center"/>
                    </w:trPr>
                    <w:tc>
                      <w:tcPr>
                        <w:tcW w:w="0" w:type="auto"/>
                        <w:shd w:val="clear" w:color="auto" w:fill="F6F7F8"/>
                        <w:tcMar>
                          <w:top w:w="150" w:type="dxa"/>
                          <w:left w:w="300" w:type="dxa"/>
                          <w:bottom w:w="150" w:type="dxa"/>
                          <w:right w:w="300" w:type="dxa"/>
                        </w:tcMar>
                        <w:hideMark/>
                      </w:tcPr>
                      <w:p w14:paraId="7876F6A9" w14:textId="77777777" w:rsidR="005F522C" w:rsidRDefault="005F522C"/>
                    </w:tc>
                  </w:tr>
                </w:tbl>
                <w:p w14:paraId="1A4D5901" w14:textId="77777777" w:rsidR="005F522C" w:rsidRDefault="005F522C">
                  <w:pPr>
                    <w:jc w:val="center"/>
                    <w:rPr>
                      <w:sz w:val="20"/>
                      <w:szCs w:val="20"/>
                    </w:rPr>
                  </w:pPr>
                </w:p>
              </w:tc>
            </w:tr>
            <w:tr w:rsidR="005F522C" w14:paraId="131B63F6"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9000"/>
                  </w:tblGrid>
                  <w:tr w:rsidR="005F522C" w14:paraId="5E64B9A6" w14:textId="77777777">
                    <w:trPr>
                      <w:tblCellSpacing w:w="0" w:type="dxa"/>
                      <w:jc w:val="center"/>
                    </w:trPr>
                    <w:tc>
                      <w:tcPr>
                        <w:tcW w:w="0" w:type="auto"/>
                        <w:hideMark/>
                      </w:tcPr>
                      <w:p w14:paraId="037FF19D" w14:textId="77777777" w:rsidR="005F522C" w:rsidRDefault="005F522C">
                        <w:pPr>
                          <w:pStyle w:val="NormalWeb"/>
                          <w:spacing w:line="360" w:lineRule="auto"/>
                          <w:rPr>
                            <w:rFonts w:ascii="Helvetica" w:eastAsiaTheme="minorHAnsi" w:hAnsi="Helvetica" w:cs="Helvetica"/>
                            <w:color w:val="1C2B28"/>
                            <w:sz w:val="21"/>
                            <w:szCs w:val="21"/>
                          </w:rPr>
                        </w:pPr>
                        <w:r>
                          <w:rPr>
                            <w:rFonts w:ascii="Helvetica" w:hAnsi="Helvetica" w:cs="Helvetica"/>
                            <w:noProof/>
                            <w:color w:val="0976B4"/>
                            <w:sz w:val="21"/>
                            <w:szCs w:val="21"/>
                          </w:rPr>
                          <w:drawing>
                            <wp:inline distT="0" distB="0" distL="0" distR="0" wp14:anchorId="6DD5B087" wp14:editId="39E22627">
                              <wp:extent cx="1790700" cy="1143000"/>
                              <wp:effectExtent l="0" t="0" r="0" b="0"/>
                              <wp:docPr id="14" name="Picture 14" descr="Koç Üniversites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ç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inline>
                          </w:drawing>
                        </w:r>
                      </w:p>
                    </w:tc>
                  </w:tr>
                </w:tbl>
                <w:p w14:paraId="5932F630" w14:textId="77777777" w:rsidR="005F522C" w:rsidRDefault="005F522C">
                  <w:pPr>
                    <w:jc w:val="center"/>
                    <w:rPr>
                      <w:sz w:val="20"/>
                      <w:szCs w:val="20"/>
                    </w:rPr>
                  </w:pPr>
                </w:p>
              </w:tc>
            </w:tr>
            <w:tr w:rsidR="005F522C" w14:paraId="3DDE2A22"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9000"/>
                  </w:tblGrid>
                  <w:tr w:rsidR="005F522C" w14:paraId="15293D95" w14:textId="77777777">
                    <w:trPr>
                      <w:tblCellSpacing w:w="0" w:type="dxa"/>
                      <w:jc w:val="center"/>
                    </w:trPr>
                    <w:tc>
                      <w:tcPr>
                        <w:tcW w:w="0" w:type="auto"/>
                      </w:tcPr>
                      <w:p w14:paraId="4FEFDE5E" w14:textId="77777777" w:rsidR="00F93D45" w:rsidRPr="005D1577" w:rsidRDefault="00F93D45" w:rsidP="00F93D45">
                        <w:pPr>
                          <w:jc w:val="center"/>
                          <w:rPr>
                            <w:rFonts w:ascii="Arial" w:hAnsi="Arial" w:cs="Arial"/>
                            <w:b/>
                            <w:sz w:val="48"/>
                            <w:szCs w:val="48"/>
                          </w:rPr>
                        </w:pPr>
                        <w:r w:rsidRPr="005D1577">
                          <w:rPr>
                            <w:rFonts w:ascii="Arial" w:hAnsi="Arial" w:cs="Arial"/>
                            <w:b/>
                            <w:sz w:val="48"/>
                            <w:szCs w:val="48"/>
                          </w:rPr>
                          <w:t xml:space="preserve">PROF. DR. NERMİN ABADAN UNAT </w:t>
                        </w:r>
                        <w:r w:rsidRPr="005D1577">
                          <w:rPr>
                            <w:rFonts w:ascii="Arial" w:hAnsi="Arial" w:cs="Arial"/>
                            <w:b/>
                            <w:sz w:val="48"/>
                            <w:szCs w:val="48"/>
                          </w:rPr>
                          <w:br/>
                          <w:t xml:space="preserve">SOSYAL BİLİM ÖDÜLÜ </w:t>
                        </w:r>
                        <w:r w:rsidRPr="005D1577">
                          <w:rPr>
                            <w:rFonts w:ascii="Arial" w:hAnsi="Arial" w:cs="Arial"/>
                            <w:b/>
                            <w:sz w:val="48"/>
                            <w:szCs w:val="48"/>
                          </w:rPr>
                          <w:br/>
                          <w:t>SAHİPLERİNİ BULDU</w:t>
                        </w:r>
                      </w:p>
                      <w:p w14:paraId="4032898D" w14:textId="77777777" w:rsidR="00F93D45" w:rsidRPr="005D1577" w:rsidRDefault="00F93D45" w:rsidP="00F93D45">
                        <w:pPr>
                          <w:jc w:val="center"/>
                          <w:rPr>
                            <w:rFonts w:ascii="Arial" w:hAnsi="Arial" w:cs="Arial"/>
                            <w:b/>
                          </w:rPr>
                        </w:pPr>
                      </w:p>
                      <w:p w14:paraId="6DD3B20C" w14:textId="77777777" w:rsidR="00F93D45" w:rsidRPr="005D1577" w:rsidRDefault="00F93D45" w:rsidP="00F93D45">
                        <w:pPr>
                          <w:jc w:val="center"/>
                          <w:rPr>
                            <w:rFonts w:ascii="Arial" w:hAnsi="Arial" w:cs="Arial"/>
                            <w:b/>
                          </w:rPr>
                        </w:pPr>
                        <w:r w:rsidRPr="005D1577">
                          <w:rPr>
                            <w:rFonts w:ascii="Arial" w:hAnsi="Arial" w:cs="Arial"/>
                            <w:b/>
                          </w:rPr>
                          <w:t>Kadın çalışmaları alanında araştırmalar yapan ve doktora öğrencilerini teşvik amacıyla verilen Prof. Dr. Nermin Abadan Unat Sosyal Bilim Ödülü, Koç Üniversitesi’nde düzenlenen bir törenle sahiplerini buldu. Ödül, Koç Üniversitesi Siyaset Bilimi ve Uluslararası İlişkiler Bölümü’nden Gizem Türkarslan, Koç Üniversitesi Siyaset Bilimi ve Uluslararası İlişkiler Bölümü’nden Pelin Kılınçarslan ve Northwestern Üniversitesi Sosyoloji Bölümü’nden Hayrunnisa Göksel tarafından paylaşıldı.</w:t>
                        </w:r>
                      </w:p>
                      <w:p w14:paraId="6D626FAA" w14:textId="77777777" w:rsidR="00F93D45" w:rsidRPr="005D1577" w:rsidRDefault="00F93D45" w:rsidP="00F93D45">
                        <w:pPr>
                          <w:jc w:val="both"/>
                          <w:rPr>
                            <w:rFonts w:ascii="Arial" w:hAnsi="Arial" w:cs="Arial"/>
                          </w:rPr>
                        </w:pPr>
                      </w:p>
                      <w:p w14:paraId="7462CFF4" w14:textId="77777777" w:rsidR="00F93D45" w:rsidRPr="005D1577" w:rsidRDefault="00F93D45" w:rsidP="00F93D45">
                        <w:pPr>
                          <w:jc w:val="both"/>
                          <w:rPr>
                            <w:rFonts w:ascii="Arial" w:hAnsi="Arial" w:cs="Arial"/>
                          </w:rPr>
                        </w:pPr>
                        <w:r w:rsidRPr="005D1577">
                          <w:rPr>
                            <w:rFonts w:ascii="Arial" w:hAnsi="Arial" w:cs="Arial"/>
                          </w:rPr>
                          <w:t>Kadın çalışmaları alanının geliştirilmesinin öncü isimlerinden Prof. Dr. Nermin Abadan Unat adına bu yıl ilk kez düzenlenen “Prof. Dr. Nermin Abadan Unat Sosyal Bilim Ödülü” sahiplerini buldu. Kadın çalışmaları alanında araştırmalar yapan ve doktora öğrencilerini teşvik etmeyi amaçlayan bu ödül, Koç Üniversitesi Siyaset Bilimi ve Uluslararası İlişkiler Bölümü’nden Gizem Türkarslan, Koç Üniversitesi Siyaset Bilimi ve Uluslararası İlişkiler Bölümü’nden Pelin Kılınçarslan ve Northwestern Üniversitesi Sosyoloji Bölümü’nden Hayrunnisa Göksel tarafından paylaşıldı.</w:t>
                        </w:r>
                      </w:p>
                      <w:p w14:paraId="0DD0C5F2" w14:textId="77777777" w:rsidR="00F93D45" w:rsidRPr="005D1577" w:rsidRDefault="00F93D45" w:rsidP="00F93D45">
                        <w:pPr>
                          <w:jc w:val="both"/>
                          <w:rPr>
                            <w:rFonts w:ascii="Arial" w:hAnsi="Arial" w:cs="Arial"/>
                          </w:rPr>
                        </w:pPr>
                      </w:p>
                      <w:p w14:paraId="1D468399" w14:textId="77777777" w:rsidR="00F93D45" w:rsidRPr="005D1577" w:rsidRDefault="00F93D45" w:rsidP="00F93D45">
                        <w:pPr>
                          <w:jc w:val="both"/>
                          <w:rPr>
                            <w:rFonts w:ascii="Arial" w:hAnsi="Arial" w:cs="Arial"/>
                          </w:rPr>
                        </w:pPr>
                        <w:r w:rsidRPr="005D1577">
                          <w:rPr>
                            <w:rFonts w:ascii="Arial" w:hAnsi="Arial" w:cs="Arial"/>
                          </w:rPr>
                          <w:t>Gizem Türkarslan “Türkiye ve Tunus'ta Kadınların Vatandaşlık Eylemleri ve Toplumsal Cinsiyet Rejimleri” isimli çalışmayla; Pelin Kılınçarslan “Hanehalkı Borçluluğu ve Kadın: Yunanistan ve Türkiye Karşılaştırması” başlıklı araştırmayla ve Hayrunnisa Göksel “Devletsiz bir Halk, Sınırsız Bir Hareket: Kürt Kadınlarının Yerelden Ulus-ötesine Uzanan Politik Mücadelesi” isimli çalışmayla 20 bin dolarlık ödülü bölüşen üç isim oldu.</w:t>
                        </w:r>
                      </w:p>
                      <w:p w14:paraId="35333E47" w14:textId="77777777" w:rsidR="00F93D45" w:rsidRPr="005D1577" w:rsidRDefault="00F93D45" w:rsidP="00F93D45">
                        <w:pPr>
                          <w:jc w:val="both"/>
                          <w:rPr>
                            <w:rFonts w:ascii="Arial" w:hAnsi="Arial" w:cs="Arial"/>
                          </w:rPr>
                        </w:pPr>
                      </w:p>
                      <w:p w14:paraId="09E8FE64" w14:textId="77777777" w:rsidR="00F93D45" w:rsidRPr="005D1577" w:rsidRDefault="00F93D45" w:rsidP="00F93D45">
                        <w:pPr>
                          <w:jc w:val="both"/>
                          <w:rPr>
                            <w:rFonts w:ascii="Arial" w:hAnsi="Arial" w:cs="Arial"/>
                          </w:rPr>
                        </w:pPr>
                        <w:r w:rsidRPr="005D1577">
                          <w:rPr>
                            <w:rFonts w:ascii="Arial" w:hAnsi="Arial" w:cs="Arial"/>
                          </w:rPr>
                          <w:t>Türkarslan, Kılınçarslan ve Göksel’in ödülü, Prof. Dr. Nermin Abadan Unat ve Mustafa Kemal Abadan'ın da katıldığı 17 Mayıs tarihinde Koç Üniversitesi Rumeli Feneri Kampüsü’nde düzenlenen törenle sahiplerine verildi.</w:t>
                        </w:r>
                      </w:p>
                      <w:p w14:paraId="4A73F893" w14:textId="77777777" w:rsidR="00F93D45" w:rsidRPr="005D1577" w:rsidRDefault="00F93D45" w:rsidP="00F93D45">
                        <w:pPr>
                          <w:jc w:val="both"/>
                          <w:rPr>
                            <w:rFonts w:ascii="Arial" w:hAnsi="Arial" w:cs="Arial"/>
                          </w:rPr>
                        </w:pPr>
                      </w:p>
                      <w:p w14:paraId="5E140CB9" w14:textId="77777777" w:rsidR="00F93D45" w:rsidRPr="005D1577" w:rsidRDefault="00F93D45" w:rsidP="00F93D45">
                        <w:pPr>
                          <w:jc w:val="both"/>
                          <w:rPr>
                            <w:rFonts w:ascii="Arial" w:hAnsi="Arial" w:cs="Arial"/>
                          </w:rPr>
                        </w:pPr>
                        <w:r w:rsidRPr="005D1577">
                          <w:rPr>
                            <w:rFonts w:ascii="Arial" w:hAnsi="Arial" w:cs="Arial"/>
                          </w:rPr>
                          <w:lastRenderedPageBreak/>
                          <w:t xml:space="preserve">Doktorasını tamamlamış ve doktora eğitimine devam etmekte olan öğrencilere yönelik Prof. Dr. Nermin Abadan Unat Sosyal Bilim Ödülü jüri heyeti, KOÇ-KAM Direktörü ve Koç Üniversitesi İnsani Bilimler ve Edebiyat Fakültesi Öğretim Üyesi Prof. Dr. Çiğdem Kağıtçıbaşı, Orta Doğu Teknik Üniversitesi Öğretim Üyesi Prof. Dr. Feride Acar ve Orta Doğu Teknik Üniversitesi Öğretim Üyesi Prof. Dr. Ayşe Ayata’dan oluşmaktadır. </w:t>
                        </w:r>
                      </w:p>
                      <w:p w14:paraId="4238EF92" w14:textId="77777777" w:rsidR="00F93D45" w:rsidRPr="005D1577" w:rsidRDefault="00F93D45" w:rsidP="00F93D45">
                        <w:pPr>
                          <w:jc w:val="both"/>
                          <w:rPr>
                            <w:rFonts w:ascii="Arial" w:hAnsi="Arial" w:cs="Arial"/>
                          </w:rPr>
                        </w:pPr>
                      </w:p>
                      <w:p w14:paraId="1D4B9021" w14:textId="77777777" w:rsidR="00F93D45" w:rsidRPr="005D1577" w:rsidRDefault="00F93D45" w:rsidP="00F93D45">
                        <w:pPr>
                          <w:jc w:val="both"/>
                          <w:rPr>
                            <w:rFonts w:ascii="Arial" w:hAnsi="Arial" w:cs="Arial"/>
                          </w:rPr>
                        </w:pPr>
                        <w:r w:rsidRPr="005D1577">
                          <w:rPr>
                            <w:rFonts w:ascii="Arial" w:hAnsi="Arial" w:cs="Arial"/>
                          </w:rPr>
                          <w:t>Değerlendirme sonucunda; özgünlük, araştırma konusunun temel çerçevesinin tanımlanması ve araştırma yöntemlerine ilişkin açıklık ölçütlerine göre ödülün üst düzey yetkinlik gösteren üç aday arasında paylaştırılmasına karar vermiştir.</w:t>
                        </w:r>
                      </w:p>
                      <w:p w14:paraId="76E4FE87" w14:textId="77777777" w:rsidR="00F93D45" w:rsidRPr="005D1577" w:rsidRDefault="00F93D45" w:rsidP="00F93D45">
                        <w:pPr>
                          <w:jc w:val="both"/>
                          <w:rPr>
                            <w:rFonts w:ascii="Arial" w:hAnsi="Arial" w:cs="Arial"/>
                          </w:rPr>
                        </w:pPr>
                      </w:p>
                      <w:p w14:paraId="4A057841" w14:textId="77777777" w:rsidR="00F93D45" w:rsidRPr="00EC1787" w:rsidRDefault="00F93D45" w:rsidP="00F93D45">
                        <w:pPr>
                          <w:jc w:val="both"/>
                          <w:rPr>
                            <w:rFonts w:ascii="Arial" w:hAnsi="Arial" w:cs="Arial"/>
                          </w:rPr>
                        </w:pPr>
                        <w:r w:rsidRPr="005D1577">
                          <w:rPr>
                            <w:rFonts w:ascii="Arial" w:hAnsi="Arial" w:cs="Arial"/>
                          </w:rPr>
                          <w:t xml:space="preserve">Abadan Ödülleri, Mustafa Abadan tarafından 2008 yılında </w:t>
                        </w:r>
                        <w:r w:rsidRPr="005D1577">
                          <w:rPr>
                            <w:rFonts w:ascii="Arial" w:hAnsi="Arial" w:cs="Arial"/>
                            <w:i/>
                          </w:rPr>
                          <w:t>Turkish Philantrophy Funds</w:t>
                        </w:r>
                        <w:r w:rsidRPr="005D1577">
                          <w:rPr>
                            <w:rFonts w:ascii="Arial" w:hAnsi="Arial" w:cs="Arial"/>
                          </w:rPr>
                          <w:t xml:space="preserve">'da (TPF) kurulmuş bir yatırım fonu aracılığıyla sağlanmaktadır. </w:t>
                        </w:r>
                        <w:r w:rsidRPr="005D1577">
                          <w:rPr>
                            <w:rFonts w:ascii="Arial" w:hAnsi="Arial" w:cs="Arial"/>
                            <w:i/>
                          </w:rPr>
                          <w:t>Turkish Philantrophy Funds</w:t>
                        </w:r>
                        <w:r w:rsidRPr="005D1577">
                          <w:rPr>
                            <w:rFonts w:ascii="Arial" w:hAnsi="Arial" w:cs="Arial"/>
                          </w:rPr>
                          <w:t xml:space="preserve"> Amerikalı Türklerin bir araya gelerek oluşturduğu, eğitim, toplumsal cinsiyet eşitliği, kalkınma ve afet yardımı alanlarını hedef alan New York merkezli bir topluluk ve yar</w:t>
                        </w:r>
                        <w:r w:rsidRPr="00EC1787">
                          <w:rPr>
                            <w:rFonts w:ascii="Arial" w:hAnsi="Arial" w:cs="Arial"/>
                          </w:rPr>
                          <w:t>dım vakfıdır.</w:t>
                        </w:r>
                      </w:p>
                      <w:p w14:paraId="3CDA1375" w14:textId="4F66EA67" w:rsidR="005F522C" w:rsidRDefault="005F522C" w:rsidP="00EB2E6C">
                        <w:pPr>
                          <w:spacing w:line="360" w:lineRule="atLeast"/>
                          <w:jc w:val="both"/>
                          <w:rPr>
                            <w:rFonts w:ascii="Helvetica" w:hAnsi="Helvetica" w:cs="Helvetica"/>
                            <w:color w:val="1C2B28"/>
                            <w:sz w:val="21"/>
                            <w:szCs w:val="21"/>
                          </w:rPr>
                        </w:pPr>
                        <w:bookmarkStart w:id="1" w:name="_GoBack"/>
                        <w:bookmarkEnd w:id="1"/>
                      </w:p>
                    </w:tc>
                  </w:tr>
                </w:tbl>
                <w:p w14:paraId="6A2C3AF1" w14:textId="77777777" w:rsidR="005F522C" w:rsidRDefault="005F522C">
                  <w:pPr>
                    <w:jc w:val="center"/>
                    <w:rPr>
                      <w:sz w:val="20"/>
                      <w:szCs w:val="20"/>
                    </w:rPr>
                  </w:pPr>
                </w:p>
              </w:tc>
            </w:tr>
          </w:tbl>
          <w:p w14:paraId="212D5126" w14:textId="77777777" w:rsidR="005F522C" w:rsidRDefault="005F522C">
            <w:pPr>
              <w:jc w:val="center"/>
              <w:rPr>
                <w:sz w:val="20"/>
                <w:szCs w:val="20"/>
              </w:rPr>
            </w:pPr>
          </w:p>
        </w:tc>
      </w:tr>
    </w:tbl>
    <w:p w14:paraId="1C33E936" w14:textId="77777777" w:rsidR="005F522C" w:rsidRDefault="005F522C" w:rsidP="005F522C">
      <w:pPr>
        <w:jc w:val="center"/>
        <w:rPr>
          <w:rFonts w:eastAsia="Times New Roman"/>
          <w:color w:val="1C2B28"/>
          <w:sz w:val="18"/>
          <w:szCs w:val="18"/>
        </w:rPr>
      </w:pPr>
      <w:r>
        <w:rPr>
          <w:rFonts w:eastAsia="Times New Roman"/>
          <w:noProof/>
          <w:color w:val="1C2B28"/>
          <w:sz w:val="18"/>
          <w:szCs w:val="18"/>
        </w:rPr>
        <w:lastRenderedPageBreak/>
        <w:drawing>
          <wp:inline distT="0" distB="0" distL="0" distR="0" wp14:anchorId="4F81D914" wp14:editId="4371C4F5">
            <wp:extent cx="9525" cy="9525"/>
            <wp:effectExtent l="0" t="0" r="0" b="0"/>
            <wp:docPr id="1" name="Picture 1" descr="http://log.faselis.com/rdv2.php?cd=2,ybU18-192424-tr-225650,0-12066,eceokumus@lobby-p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g.faselis.com/rdv2.php?cd=2,ybU18-192424-tr-225650,0-12066,eceokumus@lobby-pr.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0E866F92" w14:textId="77777777" w:rsidR="00E36135" w:rsidRDefault="00E36135"/>
    <w:sectPr w:rsidR="00E3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C"/>
    <w:rsid w:val="0011749E"/>
    <w:rsid w:val="00217328"/>
    <w:rsid w:val="002F13AD"/>
    <w:rsid w:val="00312286"/>
    <w:rsid w:val="00343181"/>
    <w:rsid w:val="005F522C"/>
    <w:rsid w:val="009518A9"/>
    <w:rsid w:val="00BB5F85"/>
    <w:rsid w:val="00D66A83"/>
    <w:rsid w:val="00E36135"/>
    <w:rsid w:val="00EB2E6C"/>
    <w:rsid w:val="00F93D45"/>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984114"/>
  <w15:chartTrackingRefBased/>
  <w15:docId w15:val="{25AD60CD-D09C-4E19-A267-019AA06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22C"/>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
    <w:semiHidden/>
    <w:unhideWhenUsed/>
    <w:qFormat/>
    <w:rsid w:val="005F522C"/>
    <w:pPr>
      <w:spacing w:before="100" w:beforeAutospacing="1" w:after="100" w:afterAutospacing="1"/>
      <w:outlineLvl w:val="1"/>
    </w:pPr>
    <w:rPr>
      <w:b/>
      <w:bCs/>
      <w:color w:val="00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F522C"/>
    <w:rPr>
      <w:rFonts w:ascii="Times New Roman" w:hAnsi="Times New Roman" w:cs="Times New Roman"/>
      <w:b/>
      <w:bCs/>
      <w:color w:val="000000"/>
      <w:sz w:val="36"/>
      <w:szCs w:val="36"/>
      <w:lang w:eastAsia="tr-TR"/>
    </w:rPr>
  </w:style>
  <w:style w:type="character" w:styleId="Kpr">
    <w:name w:val="Hyperlink"/>
    <w:basedOn w:val="VarsaylanParagrafYazTipi"/>
    <w:uiPriority w:val="99"/>
    <w:semiHidden/>
    <w:unhideWhenUsed/>
    <w:rsid w:val="005F522C"/>
    <w:rPr>
      <w:color w:val="1C2B28"/>
      <w:u w:val="single"/>
    </w:rPr>
  </w:style>
  <w:style w:type="paragraph" w:styleId="NormalWeb">
    <w:name w:val="Normal (Web)"/>
    <w:basedOn w:val="Normal"/>
    <w:uiPriority w:val="99"/>
    <w:semiHidden/>
    <w:unhideWhenUsed/>
    <w:rsid w:val="005F522C"/>
  </w:style>
  <w:style w:type="paragraph" w:customStyle="1" w:styleId="alttext">
    <w:name w:val="alttext"/>
    <w:basedOn w:val="Normal"/>
    <w:uiPriority w:val="99"/>
    <w:semiHidden/>
    <w:rsid w:val="005F522C"/>
  </w:style>
  <w:style w:type="table" w:customStyle="1" w:styleId="NormalTablo1">
    <w:name w:val="Normal Tablo1"/>
    <w:uiPriority w:val="99"/>
    <w:semiHidden/>
    <w:rsid w:val="005F522C"/>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character" w:styleId="Gl">
    <w:name w:val="Strong"/>
    <w:basedOn w:val="VarsaylanParagrafYazTipi"/>
    <w:uiPriority w:val="22"/>
    <w:qFormat/>
    <w:rsid w:val="005F5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4886">
      <w:bodyDiv w:val="1"/>
      <w:marLeft w:val="0"/>
      <w:marRight w:val="0"/>
      <w:marTop w:val="0"/>
      <w:marBottom w:val="0"/>
      <w:divBdr>
        <w:top w:val="none" w:sz="0" w:space="0" w:color="auto"/>
        <w:left w:val="none" w:sz="0" w:space="0" w:color="auto"/>
        <w:bottom w:val="none" w:sz="0" w:space="0" w:color="auto"/>
        <w:right w:val="none" w:sz="0" w:space="0" w:color="auto"/>
      </w:divBdr>
    </w:div>
    <w:div w:id="1322346191">
      <w:bodyDiv w:val="1"/>
      <w:marLeft w:val="0"/>
      <w:marRight w:val="0"/>
      <w:marTop w:val="0"/>
      <w:marBottom w:val="0"/>
      <w:divBdr>
        <w:top w:val="none" w:sz="0" w:space="0" w:color="auto"/>
        <w:left w:val="none" w:sz="0" w:space="0" w:color="auto"/>
        <w:bottom w:val="none" w:sz="0" w:space="0" w:color="auto"/>
        <w:right w:val="none" w:sz="0" w:space="0" w:color="auto"/>
      </w:divBdr>
    </w:div>
    <w:div w:id="1572078742">
      <w:bodyDiv w:val="1"/>
      <w:marLeft w:val="0"/>
      <w:marRight w:val="0"/>
      <w:marTop w:val="0"/>
      <w:marBottom w:val="0"/>
      <w:divBdr>
        <w:top w:val="none" w:sz="0" w:space="0" w:color="auto"/>
        <w:left w:val="none" w:sz="0" w:space="0" w:color="auto"/>
        <w:bottom w:val="none" w:sz="0" w:space="0" w:color="auto"/>
        <w:right w:val="none" w:sz="0" w:space="0" w:color="auto"/>
      </w:divBdr>
    </w:div>
    <w:div w:id="1822845111">
      <w:bodyDiv w:val="1"/>
      <w:marLeft w:val="0"/>
      <w:marRight w:val="0"/>
      <w:marTop w:val="0"/>
      <w:marBottom w:val="0"/>
      <w:divBdr>
        <w:top w:val="none" w:sz="0" w:space="0" w:color="auto"/>
        <w:left w:val="none" w:sz="0" w:space="0" w:color="auto"/>
        <w:bottom w:val="none" w:sz="0" w:space="0" w:color="auto"/>
        <w:right w:val="none" w:sz="0" w:space="0" w:color="auto"/>
      </w:divBdr>
    </w:div>
    <w:div w:id="2138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u.edu.tr/"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ovarol</dc:creator>
  <cp:keywords/>
  <dc:description/>
  <cp:lastModifiedBy>serra tecimer</cp:lastModifiedBy>
  <cp:revision>5</cp:revision>
  <dcterms:created xsi:type="dcterms:W3CDTF">2017-03-23T12:34:00Z</dcterms:created>
  <dcterms:modified xsi:type="dcterms:W3CDTF">2017-04-04T10:58:00Z</dcterms:modified>
</cp:coreProperties>
</file>